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76" w:rsidRPr="00C14E76" w:rsidRDefault="00C14E76" w:rsidP="00C14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76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C14E76" w:rsidRPr="00C14E76" w:rsidRDefault="00C14E76" w:rsidP="00C14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76">
        <w:rPr>
          <w:rFonts w:ascii="Times New Roman" w:hAnsi="Times New Roman" w:cs="Times New Roman"/>
          <w:b/>
          <w:sz w:val="28"/>
          <w:szCs w:val="28"/>
        </w:rPr>
        <w:t xml:space="preserve"> заседания научно-технического Совета</w:t>
      </w:r>
    </w:p>
    <w:p w:rsidR="00C14E76" w:rsidRDefault="00C14E76" w:rsidP="00C14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76">
        <w:rPr>
          <w:rFonts w:ascii="Times New Roman" w:hAnsi="Times New Roman" w:cs="Times New Roman"/>
          <w:b/>
          <w:sz w:val="28"/>
          <w:szCs w:val="28"/>
        </w:rPr>
        <w:t xml:space="preserve"> Ассоциации «</w:t>
      </w:r>
      <w:proofErr w:type="spellStart"/>
      <w:r w:rsidRPr="00C14E76">
        <w:rPr>
          <w:rFonts w:ascii="Times New Roman" w:hAnsi="Times New Roman" w:cs="Times New Roman"/>
          <w:b/>
          <w:sz w:val="28"/>
          <w:szCs w:val="28"/>
        </w:rPr>
        <w:t>Сибдальвостокгаз</w:t>
      </w:r>
      <w:proofErr w:type="spellEnd"/>
      <w:r w:rsidRPr="00C14E76">
        <w:rPr>
          <w:rFonts w:ascii="Times New Roman" w:hAnsi="Times New Roman" w:cs="Times New Roman"/>
          <w:b/>
          <w:sz w:val="28"/>
          <w:szCs w:val="28"/>
        </w:rPr>
        <w:t>»</w:t>
      </w:r>
    </w:p>
    <w:p w:rsidR="00C14E76" w:rsidRDefault="00C14E76" w:rsidP="00C14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803" w:rsidRPr="006B3803" w:rsidRDefault="006B3803" w:rsidP="006B38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14E76" w:rsidRPr="006B3803">
        <w:rPr>
          <w:rFonts w:ascii="Times New Roman" w:hAnsi="Times New Roman" w:cs="Times New Roman"/>
          <w:b/>
          <w:sz w:val="28"/>
          <w:szCs w:val="28"/>
        </w:rPr>
        <w:t xml:space="preserve">апреля 2019 года                                                 </w:t>
      </w:r>
      <w:r w:rsidRPr="006B380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4E76" w:rsidRPr="006B3803">
        <w:rPr>
          <w:rFonts w:ascii="Times New Roman" w:hAnsi="Times New Roman" w:cs="Times New Roman"/>
          <w:b/>
          <w:sz w:val="28"/>
          <w:szCs w:val="28"/>
        </w:rPr>
        <w:t>г. Новосибирск</w:t>
      </w:r>
      <w:bookmarkStart w:id="0" w:name="_GoBack"/>
      <w:bookmarkEnd w:id="0"/>
    </w:p>
    <w:p w:rsidR="006B3803" w:rsidRPr="006B3803" w:rsidRDefault="006B3803" w:rsidP="006B3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4E76" w:rsidRPr="006B3803">
        <w:rPr>
          <w:rFonts w:ascii="Times New Roman" w:hAnsi="Times New Roman" w:cs="Times New Roman"/>
          <w:sz w:val="28"/>
          <w:szCs w:val="28"/>
        </w:rPr>
        <w:t>Избрание Председателя научно-технического Совета Ассоциации "</w:t>
      </w:r>
      <w:proofErr w:type="spellStart"/>
      <w:r w:rsidR="00C14E76" w:rsidRPr="006B3803">
        <w:rPr>
          <w:rFonts w:ascii="Times New Roman" w:hAnsi="Times New Roman" w:cs="Times New Roman"/>
          <w:sz w:val="28"/>
          <w:szCs w:val="28"/>
        </w:rPr>
        <w:t>Сибдальвостокгаз</w:t>
      </w:r>
      <w:proofErr w:type="spellEnd"/>
      <w:r w:rsidR="00C14E76" w:rsidRPr="006B3803">
        <w:rPr>
          <w:rFonts w:ascii="Times New Roman" w:hAnsi="Times New Roman" w:cs="Times New Roman"/>
          <w:sz w:val="28"/>
          <w:szCs w:val="28"/>
        </w:rPr>
        <w:t>".</w:t>
      </w:r>
    </w:p>
    <w:p w:rsidR="00C14E76" w:rsidRPr="006B3803" w:rsidRDefault="00C14E76" w:rsidP="006B3803">
      <w:pPr>
        <w:jc w:val="both"/>
        <w:rPr>
          <w:rFonts w:ascii="Times New Roman" w:hAnsi="Times New Roman" w:cs="Times New Roman"/>
          <w:sz w:val="28"/>
          <w:szCs w:val="28"/>
        </w:rPr>
      </w:pPr>
      <w:r w:rsidRPr="006B3803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  <w:r w:rsidRPr="006B3803">
        <w:rPr>
          <w:rFonts w:ascii="Times New Roman" w:hAnsi="Times New Roman" w:cs="Times New Roman"/>
          <w:sz w:val="28"/>
          <w:szCs w:val="28"/>
        </w:rPr>
        <w:t xml:space="preserve"> Румянцев Андрей Александрович - Президен</w:t>
      </w:r>
      <w:r w:rsidRPr="006B3803">
        <w:rPr>
          <w:rFonts w:ascii="Times New Roman" w:hAnsi="Times New Roman" w:cs="Times New Roman"/>
          <w:sz w:val="28"/>
          <w:szCs w:val="28"/>
        </w:rPr>
        <w:t>т Ассоциации "</w:t>
      </w:r>
      <w:proofErr w:type="spellStart"/>
      <w:r w:rsidRPr="006B3803">
        <w:rPr>
          <w:rFonts w:ascii="Times New Roman" w:hAnsi="Times New Roman" w:cs="Times New Roman"/>
          <w:sz w:val="28"/>
          <w:szCs w:val="28"/>
        </w:rPr>
        <w:t>Сибдальвостокгаз</w:t>
      </w:r>
      <w:proofErr w:type="spellEnd"/>
      <w:r w:rsidRPr="006B3803">
        <w:rPr>
          <w:rFonts w:ascii="Times New Roman" w:hAnsi="Times New Roman" w:cs="Times New Roman"/>
          <w:sz w:val="28"/>
          <w:szCs w:val="28"/>
        </w:rPr>
        <w:t>".</w:t>
      </w:r>
    </w:p>
    <w:p w:rsidR="00C14E76" w:rsidRPr="00C14E76" w:rsidRDefault="00C14E76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 w:rsidRPr="00C14E76">
        <w:rPr>
          <w:rFonts w:ascii="Times New Roman" w:hAnsi="Times New Roman" w:cs="Times New Roman"/>
          <w:sz w:val="28"/>
          <w:szCs w:val="28"/>
        </w:rPr>
        <w:t>2. Утверждение Плана работы научно - технического Совета Ассоциации "</w:t>
      </w:r>
      <w:proofErr w:type="spellStart"/>
      <w:r w:rsidRPr="00C14E76">
        <w:rPr>
          <w:rFonts w:ascii="Times New Roman" w:hAnsi="Times New Roman" w:cs="Times New Roman"/>
          <w:sz w:val="28"/>
          <w:szCs w:val="28"/>
        </w:rPr>
        <w:t>Сибдальвостокгаз</w:t>
      </w:r>
      <w:proofErr w:type="spellEnd"/>
      <w:r w:rsidRPr="00C14E76">
        <w:rPr>
          <w:rFonts w:ascii="Times New Roman" w:hAnsi="Times New Roman" w:cs="Times New Roman"/>
          <w:sz w:val="28"/>
          <w:szCs w:val="28"/>
        </w:rPr>
        <w:t>" на 2019 год.</w:t>
      </w:r>
    </w:p>
    <w:p w:rsidR="00C14E76" w:rsidRPr="00C14E76" w:rsidRDefault="00C14E76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 w:rsidRPr="00C14E7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Председатель НТС.</w:t>
      </w:r>
    </w:p>
    <w:p w:rsidR="00C14E76" w:rsidRPr="00C14E76" w:rsidRDefault="00C14E76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 w:rsidRPr="00C14E76">
        <w:rPr>
          <w:rFonts w:ascii="Times New Roman" w:hAnsi="Times New Roman" w:cs="Times New Roman"/>
          <w:sz w:val="28"/>
          <w:szCs w:val="28"/>
        </w:rPr>
        <w:t>3. Техническое освидетельствование сосудов для хранения СУГ. Увеличение затрат газоснабжающих ор</w:t>
      </w:r>
      <w:r>
        <w:rPr>
          <w:rFonts w:ascii="Times New Roman" w:hAnsi="Times New Roman" w:cs="Times New Roman"/>
          <w:sz w:val="28"/>
          <w:szCs w:val="28"/>
        </w:rPr>
        <w:t xml:space="preserve">ганизаций в связи с сокращением </w:t>
      </w:r>
      <w:r w:rsidRPr="00C14E76">
        <w:rPr>
          <w:rFonts w:ascii="Times New Roman" w:hAnsi="Times New Roman" w:cs="Times New Roman"/>
          <w:sz w:val="28"/>
          <w:szCs w:val="28"/>
        </w:rPr>
        <w:t>периода между освидетельствованиями с 10 до 4 лет.</w:t>
      </w:r>
    </w:p>
    <w:p w:rsidR="00C14E76" w:rsidRPr="00C14E76" w:rsidRDefault="00C14E76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 w:rsidRPr="00C14E76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  <w:r w:rsidRPr="00C14E76">
        <w:rPr>
          <w:rFonts w:ascii="Times New Roman" w:hAnsi="Times New Roman" w:cs="Times New Roman"/>
          <w:sz w:val="28"/>
          <w:szCs w:val="28"/>
        </w:rPr>
        <w:t xml:space="preserve"> Шпеньков Дмитрий Витальевич - главный инженер АО "</w:t>
      </w:r>
      <w:proofErr w:type="spellStart"/>
      <w:r w:rsidRPr="00C14E76">
        <w:rPr>
          <w:rFonts w:ascii="Times New Roman" w:hAnsi="Times New Roman" w:cs="Times New Roman"/>
          <w:sz w:val="28"/>
          <w:szCs w:val="28"/>
        </w:rPr>
        <w:t>Красноярсккрайга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C14E76" w:rsidRPr="00C14E76" w:rsidRDefault="00C14E76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 w:rsidRPr="00C14E76">
        <w:rPr>
          <w:rFonts w:ascii="Times New Roman" w:hAnsi="Times New Roman" w:cs="Times New Roman"/>
          <w:sz w:val="28"/>
          <w:szCs w:val="28"/>
        </w:rPr>
        <w:t>4. Полный технологический цикл в реализации комплексных энергетических проектов.</w:t>
      </w:r>
    </w:p>
    <w:p w:rsidR="00C14E76" w:rsidRDefault="00C14E76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 w:rsidRPr="00C14E76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  <w:r w:rsidRPr="00C14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76">
        <w:rPr>
          <w:rFonts w:ascii="Times New Roman" w:hAnsi="Times New Roman" w:cs="Times New Roman"/>
          <w:sz w:val="28"/>
          <w:szCs w:val="28"/>
        </w:rPr>
        <w:t>Гластовецкий</w:t>
      </w:r>
      <w:proofErr w:type="spellEnd"/>
      <w:r w:rsidRPr="00C14E76">
        <w:rPr>
          <w:rFonts w:ascii="Times New Roman" w:hAnsi="Times New Roman" w:cs="Times New Roman"/>
          <w:sz w:val="28"/>
          <w:szCs w:val="28"/>
        </w:rPr>
        <w:t xml:space="preserve"> Константин Геннадьевич - директор ООО "СИАСК - </w:t>
      </w:r>
      <w:proofErr w:type="spellStart"/>
      <w:r w:rsidRPr="00C14E76">
        <w:rPr>
          <w:rFonts w:ascii="Times New Roman" w:hAnsi="Times New Roman" w:cs="Times New Roman"/>
          <w:sz w:val="28"/>
          <w:szCs w:val="28"/>
        </w:rPr>
        <w:t>Энергогазсервис</w:t>
      </w:r>
      <w:proofErr w:type="spellEnd"/>
      <w:r w:rsidRPr="00C14E76">
        <w:rPr>
          <w:rFonts w:ascii="Times New Roman" w:hAnsi="Times New Roman" w:cs="Times New Roman"/>
          <w:sz w:val="28"/>
          <w:szCs w:val="28"/>
        </w:rPr>
        <w:t>"</w:t>
      </w:r>
    </w:p>
    <w:p w:rsidR="00C14E76" w:rsidRPr="00C14E76" w:rsidRDefault="00C14E76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14E76">
        <w:rPr>
          <w:rFonts w:ascii="Times New Roman" w:hAnsi="Times New Roman" w:cs="Times New Roman"/>
          <w:sz w:val="28"/>
          <w:szCs w:val="28"/>
        </w:rPr>
        <w:t>. Установление розничных цен на сжиженный углеводородных га</w:t>
      </w:r>
      <w:proofErr w:type="gramStart"/>
      <w:r w:rsidRPr="00C14E76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C14E76">
        <w:rPr>
          <w:rFonts w:ascii="Times New Roman" w:hAnsi="Times New Roman" w:cs="Times New Roman"/>
          <w:sz w:val="28"/>
          <w:szCs w:val="28"/>
        </w:rPr>
        <w:t>СУГ) для коммунально-бытовых нужд населения в условиях изменения основ государственного регулирования цен и тарифов.</w:t>
      </w:r>
    </w:p>
    <w:p w:rsidR="00C14E76" w:rsidRDefault="00C14E76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 w:rsidRPr="00C14E76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  <w:r w:rsidRPr="00C14E76">
        <w:rPr>
          <w:rFonts w:ascii="Times New Roman" w:hAnsi="Times New Roman" w:cs="Times New Roman"/>
          <w:sz w:val="28"/>
          <w:szCs w:val="28"/>
        </w:rPr>
        <w:t xml:space="preserve"> Польских Анна Викторовна - руководитель юридического управления ОАО "</w:t>
      </w:r>
      <w:proofErr w:type="spellStart"/>
      <w:r w:rsidRPr="00C14E76">
        <w:rPr>
          <w:rFonts w:ascii="Times New Roman" w:hAnsi="Times New Roman" w:cs="Times New Roman"/>
          <w:sz w:val="28"/>
          <w:szCs w:val="28"/>
        </w:rPr>
        <w:t>Алтайкрайгазсервис</w:t>
      </w:r>
      <w:proofErr w:type="spellEnd"/>
      <w:r w:rsidRPr="00C14E76">
        <w:rPr>
          <w:rFonts w:ascii="Times New Roman" w:hAnsi="Times New Roman" w:cs="Times New Roman"/>
          <w:sz w:val="28"/>
          <w:szCs w:val="28"/>
        </w:rPr>
        <w:t>"</w:t>
      </w:r>
    </w:p>
    <w:p w:rsidR="00C14E76" w:rsidRPr="00C14E76" w:rsidRDefault="00C14E76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14E76">
        <w:rPr>
          <w:rFonts w:ascii="Times New Roman" w:hAnsi="Times New Roman" w:cs="Times New Roman"/>
          <w:sz w:val="28"/>
          <w:szCs w:val="28"/>
        </w:rPr>
        <w:t>. Вопросы безопасности ВДГО.</w:t>
      </w:r>
    </w:p>
    <w:p w:rsidR="00C14E76" w:rsidRPr="00C14E76" w:rsidRDefault="00C14E76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14E76">
        <w:rPr>
          <w:rFonts w:ascii="Times New Roman" w:hAnsi="Times New Roman" w:cs="Times New Roman"/>
          <w:sz w:val="28"/>
          <w:szCs w:val="28"/>
        </w:rPr>
        <w:t xml:space="preserve">. Актуализация и разработка национальных стандартов по вопросам газораспределения и </w:t>
      </w:r>
      <w:proofErr w:type="spellStart"/>
      <w:r w:rsidRPr="00C14E76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C14E76">
        <w:rPr>
          <w:rFonts w:ascii="Times New Roman" w:hAnsi="Times New Roman" w:cs="Times New Roman"/>
          <w:sz w:val="28"/>
          <w:szCs w:val="28"/>
        </w:rPr>
        <w:t>.</w:t>
      </w:r>
    </w:p>
    <w:p w:rsidR="00C14E76" w:rsidRPr="00C14E76" w:rsidRDefault="00C14E76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 w:rsidRPr="00C14E76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  <w:r w:rsidRPr="00C14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76">
        <w:rPr>
          <w:rFonts w:ascii="Times New Roman" w:hAnsi="Times New Roman" w:cs="Times New Roman"/>
          <w:sz w:val="28"/>
          <w:szCs w:val="28"/>
        </w:rPr>
        <w:t>Шишин</w:t>
      </w:r>
      <w:proofErr w:type="spellEnd"/>
      <w:r w:rsidRPr="00C14E76">
        <w:rPr>
          <w:rFonts w:ascii="Times New Roman" w:hAnsi="Times New Roman" w:cs="Times New Roman"/>
          <w:sz w:val="28"/>
          <w:szCs w:val="28"/>
        </w:rPr>
        <w:t xml:space="preserve"> Алексей Александрович - директор НФ АО "ГИПРОНИИГАЗ"</w:t>
      </w:r>
    </w:p>
    <w:p w:rsidR="00C14E76" w:rsidRPr="00C14E76" w:rsidRDefault="006B3803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14E76" w:rsidRPr="00C14E76">
        <w:rPr>
          <w:rFonts w:ascii="Times New Roman" w:hAnsi="Times New Roman" w:cs="Times New Roman"/>
          <w:sz w:val="28"/>
          <w:szCs w:val="28"/>
        </w:rPr>
        <w:t>. Влияние трубопроводной арматуры универсального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E76" w:rsidRPr="00C14E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14E76" w:rsidRPr="00C14E76">
        <w:rPr>
          <w:rFonts w:ascii="Times New Roman" w:hAnsi="Times New Roman" w:cs="Times New Roman"/>
          <w:sz w:val="28"/>
          <w:szCs w:val="28"/>
        </w:rPr>
        <w:t>вода</w:t>
      </w:r>
      <w:proofErr w:type="gramStart"/>
      <w:r w:rsidR="00C14E76" w:rsidRPr="00C14E76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C14E76" w:rsidRPr="00C14E76">
        <w:rPr>
          <w:rFonts w:ascii="Times New Roman" w:hAnsi="Times New Roman" w:cs="Times New Roman"/>
          <w:sz w:val="28"/>
          <w:szCs w:val="28"/>
        </w:rPr>
        <w:t>аз</w:t>
      </w:r>
      <w:proofErr w:type="spellEnd"/>
      <w:r w:rsidR="00C14E76" w:rsidRPr="00C14E76">
        <w:rPr>
          <w:rFonts w:ascii="Times New Roman" w:hAnsi="Times New Roman" w:cs="Times New Roman"/>
          <w:sz w:val="28"/>
          <w:szCs w:val="28"/>
        </w:rPr>
        <w:t>) на надёжность газотранспортных систем.</w:t>
      </w:r>
    </w:p>
    <w:p w:rsidR="00C14E76" w:rsidRPr="00C14E76" w:rsidRDefault="00C14E76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 w:rsidRPr="006B3803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  <w:r w:rsidRPr="00C14E76">
        <w:rPr>
          <w:rFonts w:ascii="Times New Roman" w:hAnsi="Times New Roman" w:cs="Times New Roman"/>
          <w:sz w:val="28"/>
          <w:szCs w:val="28"/>
        </w:rPr>
        <w:t xml:space="preserve">  Лысов Николай Евгеньевич - выпускающий редактор </w:t>
      </w:r>
      <w:proofErr w:type="spellStart"/>
      <w:r w:rsidRPr="00C14E76">
        <w:rPr>
          <w:rFonts w:ascii="Times New Roman" w:hAnsi="Times New Roman" w:cs="Times New Roman"/>
          <w:sz w:val="28"/>
          <w:szCs w:val="28"/>
        </w:rPr>
        <w:t>медиагруппы</w:t>
      </w:r>
      <w:proofErr w:type="spellEnd"/>
      <w:r w:rsidRPr="00C14E76">
        <w:rPr>
          <w:rFonts w:ascii="Times New Roman" w:hAnsi="Times New Roman" w:cs="Times New Roman"/>
          <w:sz w:val="28"/>
          <w:szCs w:val="28"/>
        </w:rPr>
        <w:t xml:space="preserve"> "ARMTORG"</w:t>
      </w:r>
    </w:p>
    <w:p w:rsidR="00C14E76" w:rsidRPr="00C14E76" w:rsidRDefault="006B3803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4E76" w:rsidRPr="00C14E76">
        <w:rPr>
          <w:rFonts w:ascii="Times New Roman" w:hAnsi="Times New Roman" w:cs="Times New Roman"/>
          <w:sz w:val="28"/>
          <w:szCs w:val="28"/>
        </w:rPr>
        <w:t xml:space="preserve">. Строительство систем газоснабжения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14E76" w:rsidRPr="00C14E76">
        <w:rPr>
          <w:rFonts w:ascii="Times New Roman" w:hAnsi="Times New Roman" w:cs="Times New Roman"/>
          <w:sz w:val="28"/>
          <w:szCs w:val="28"/>
        </w:rPr>
        <w:t>отопительных модульных котельных на базе сжиженных углеводородных газов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E76" w:rsidRPr="00C14E76">
        <w:rPr>
          <w:rFonts w:ascii="Times New Roman" w:hAnsi="Times New Roman" w:cs="Times New Roman"/>
          <w:sz w:val="28"/>
          <w:szCs w:val="28"/>
        </w:rPr>
        <w:t>(СУГ). Опыт АО "Приморский газ": особенности, вопросы.</w:t>
      </w:r>
    </w:p>
    <w:p w:rsidR="00C14E76" w:rsidRPr="00C14E76" w:rsidRDefault="00C14E76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 w:rsidRPr="006B3803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  <w:r w:rsidRPr="00C14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76">
        <w:rPr>
          <w:rFonts w:ascii="Times New Roman" w:hAnsi="Times New Roman" w:cs="Times New Roman"/>
          <w:sz w:val="28"/>
          <w:szCs w:val="28"/>
        </w:rPr>
        <w:t>Бурнаевский</w:t>
      </w:r>
      <w:proofErr w:type="spellEnd"/>
      <w:r w:rsidRPr="00C14E76">
        <w:rPr>
          <w:rFonts w:ascii="Times New Roman" w:hAnsi="Times New Roman" w:cs="Times New Roman"/>
          <w:sz w:val="28"/>
          <w:szCs w:val="28"/>
        </w:rPr>
        <w:t xml:space="preserve"> Александр Фёдорович - глав</w:t>
      </w:r>
      <w:r w:rsidR="006B3803">
        <w:rPr>
          <w:rFonts w:ascii="Times New Roman" w:hAnsi="Times New Roman" w:cs="Times New Roman"/>
          <w:sz w:val="28"/>
          <w:szCs w:val="28"/>
        </w:rPr>
        <w:t>ный инженер АО "Приморский газ"</w:t>
      </w:r>
    </w:p>
    <w:p w:rsidR="00C14E76" w:rsidRPr="00C14E76" w:rsidRDefault="006B3803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4E76" w:rsidRPr="00C14E76">
        <w:rPr>
          <w:rFonts w:ascii="Times New Roman" w:hAnsi="Times New Roman" w:cs="Times New Roman"/>
          <w:sz w:val="28"/>
          <w:szCs w:val="28"/>
        </w:rPr>
        <w:t>. Современные концепции воздушного отопления и вентиляции зданий общепромышленного назначения с применением газоиспользующих воздухонагревателей.</w:t>
      </w:r>
    </w:p>
    <w:p w:rsidR="00C14E76" w:rsidRPr="00C14E76" w:rsidRDefault="00C14E76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 w:rsidRPr="006B3803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  <w:r w:rsidRPr="00C14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76">
        <w:rPr>
          <w:rFonts w:ascii="Times New Roman" w:hAnsi="Times New Roman" w:cs="Times New Roman"/>
          <w:sz w:val="28"/>
          <w:szCs w:val="28"/>
        </w:rPr>
        <w:t>Минчев</w:t>
      </w:r>
      <w:proofErr w:type="spellEnd"/>
      <w:r w:rsidRPr="00C14E76">
        <w:rPr>
          <w:rFonts w:ascii="Times New Roman" w:hAnsi="Times New Roman" w:cs="Times New Roman"/>
          <w:sz w:val="28"/>
          <w:szCs w:val="28"/>
        </w:rPr>
        <w:t xml:space="preserve"> Владимир Михайлович - генераль</w:t>
      </w:r>
      <w:r w:rsidR="006B3803">
        <w:rPr>
          <w:rFonts w:ascii="Times New Roman" w:hAnsi="Times New Roman" w:cs="Times New Roman"/>
          <w:sz w:val="28"/>
          <w:szCs w:val="28"/>
        </w:rPr>
        <w:t>ный директор ООО НПО "</w:t>
      </w:r>
      <w:proofErr w:type="spellStart"/>
      <w:r w:rsidR="006B3803">
        <w:rPr>
          <w:rFonts w:ascii="Times New Roman" w:hAnsi="Times New Roman" w:cs="Times New Roman"/>
          <w:sz w:val="28"/>
          <w:szCs w:val="28"/>
        </w:rPr>
        <w:t>Тепловей</w:t>
      </w:r>
      <w:proofErr w:type="spellEnd"/>
      <w:r w:rsidR="006B3803">
        <w:rPr>
          <w:rFonts w:ascii="Times New Roman" w:hAnsi="Times New Roman" w:cs="Times New Roman"/>
          <w:sz w:val="28"/>
          <w:szCs w:val="28"/>
        </w:rPr>
        <w:t>"</w:t>
      </w:r>
    </w:p>
    <w:p w:rsidR="00C14E76" w:rsidRPr="00C14E76" w:rsidRDefault="00C14E76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 w:rsidRPr="00C14E76">
        <w:rPr>
          <w:rFonts w:ascii="Times New Roman" w:hAnsi="Times New Roman" w:cs="Times New Roman"/>
          <w:sz w:val="28"/>
          <w:szCs w:val="28"/>
        </w:rPr>
        <w:t>11. Диалог заказчика и производителя – эффективный путь к инновационным решениям.</w:t>
      </w:r>
    </w:p>
    <w:p w:rsidR="00C14E76" w:rsidRPr="00C14E76" w:rsidRDefault="00C14E76" w:rsidP="00C14E76">
      <w:pPr>
        <w:jc w:val="both"/>
        <w:rPr>
          <w:rFonts w:ascii="Times New Roman" w:hAnsi="Times New Roman" w:cs="Times New Roman"/>
          <w:sz w:val="28"/>
          <w:szCs w:val="28"/>
        </w:rPr>
      </w:pPr>
      <w:r w:rsidRPr="006B3803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  <w:r w:rsidRPr="00C14E76">
        <w:rPr>
          <w:rFonts w:ascii="Times New Roman" w:hAnsi="Times New Roman" w:cs="Times New Roman"/>
          <w:sz w:val="28"/>
          <w:szCs w:val="28"/>
        </w:rPr>
        <w:t xml:space="preserve"> Петрова Ангелина Евгеньевна - руководитель направления шаровых кранов БИВАЛ ООО ТД "АДЛ"</w:t>
      </w:r>
    </w:p>
    <w:p w:rsidR="006B3803" w:rsidRPr="006B3803" w:rsidRDefault="006B3803" w:rsidP="006B3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B3803">
        <w:rPr>
          <w:rFonts w:ascii="Times New Roman" w:hAnsi="Times New Roman" w:cs="Times New Roman"/>
          <w:sz w:val="28"/>
          <w:szCs w:val="28"/>
        </w:rPr>
        <w:t>. Запорная арматура из ПЭ для газопроводов.</w:t>
      </w:r>
    </w:p>
    <w:p w:rsidR="00C14E76" w:rsidRPr="00C14E76" w:rsidRDefault="006B3803" w:rsidP="006B3803">
      <w:pPr>
        <w:jc w:val="both"/>
        <w:rPr>
          <w:rFonts w:ascii="Times New Roman" w:hAnsi="Times New Roman" w:cs="Times New Roman"/>
          <w:sz w:val="28"/>
          <w:szCs w:val="28"/>
        </w:rPr>
      </w:pPr>
      <w:r w:rsidRPr="006B3803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  <w:r w:rsidRPr="006B3803">
        <w:rPr>
          <w:rFonts w:ascii="Times New Roman" w:hAnsi="Times New Roman" w:cs="Times New Roman"/>
          <w:sz w:val="28"/>
          <w:szCs w:val="28"/>
        </w:rPr>
        <w:t xml:space="preserve"> Яковлев Юрий Владимирович – технический директор Представительство GF </w:t>
      </w:r>
      <w:proofErr w:type="spellStart"/>
      <w:r w:rsidRPr="006B3803">
        <w:rPr>
          <w:rFonts w:ascii="Times New Roman" w:hAnsi="Times New Roman" w:cs="Times New Roman"/>
          <w:sz w:val="28"/>
          <w:szCs w:val="28"/>
        </w:rPr>
        <w:t>Piping</w:t>
      </w:r>
      <w:proofErr w:type="spellEnd"/>
      <w:r w:rsidRPr="006B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803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6B3803">
        <w:rPr>
          <w:rFonts w:ascii="Times New Roman" w:hAnsi="Times New Roman" w:cs="Times New Roman"/>
          <w:sz w:val="28"/>
          <w:szCs w:val="28"/>
        </w:rPr>
        <w:t xml:space="preserve"> Россия</w:t>
      </w:r>
    </w:p>
    <w:sectPr w:rsidR="00C14E76" w:rsidRPr="00C14E76" w:rsidSect="00C14E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609"/>
    <w:multiLevelType w:val="hybridMultilevel"/>
    <w:tmpl w:val="1EE0E070"/>
    <w:lvl w:ilvl="0" w:tplc="0874B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30EAF"/>
    <w:multiLevelType w:val="hybridMultilevel"/>
    <w:tmpl w:val="1756BE16"/>
    <w:lvl w:ilvl="0" w:tplc="E7F2B99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147DC"/>
    <w:multiLevelType w:val="hybridMultilevel"/>
    <w:tmpl w:val="C1D46568"/>
    <w:lvl w:ilvl="0" w:tplc="3D6CB3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F28D5"/>
    <w:multiLevelType w:val="hybridMultilevel"/>
    <w:tmpl w:val="1F34576C"/>
    <w:lvl w:ilvl="0" w:tplc="D05AC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228BF"/>
    <w:multiLevelType w:val="hybridMultilevel"/>
    <w:tmpl w:val="9A0688B2"/>
    <w:lvl w:ilvl="0" w:tplc="948E7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C24BE"/>
    <w:multiLevelType w:val="hybridMultilevel"/>
    <w:tmpl w:val="DA96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44D94"/>
    <w:multiLevelType w:val="hybridMultilevel"/>
    <w:tmpl w:val="1F02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545F7"/>
    <w:multiLevelType w:val="hybridMultilevel"/>
    <w:tmpl w:val="82882538"/>
    <w:lvl w:ilvl="0" w:tplc="B3DEDD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86D70"/>
    <w:multiLevelType w:val="hybridMultilevel"/>
    <w:tmpl w:val="B8C2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C03C3"/>
    <w:multiLevelType w:val="hybridMultilevel"/>
    <w:tmpl w:val="DCF096A4"/>
    <w:lvl w:ilvl="0" w:tplc="A8DC9E5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76"/>
    <w:rsid w:val="00377CF0"/>
    <w:rsid w:val="006B3803"/>
    <w:rsid w:val="008A7312"/>
    <w:rsid w:val="00C1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2019-03-20T05:10:00Z</dcterms:created>
  <dcterms:modified xsi:type="dcterms:W3CDTF">2019-03-20T05:32:00Z</dcterms:modified>
</cp:coreProperties>
</file>